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E3F3" w14:textId="3F936AA2" w:rsidR="00F7112E" w:rsidRDefault="00D7080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</w:t>
      </w:r>
      <w:r w:rsidR="008664FD">
        <w:rPr>
          <w:rFonts w:hint="eastAsia"/>
          <w:sz w:val="22"/>
          <w:szCs w:val="24"/>
        </w:rPr>
        <w:t>第</w:t>
      </w:r>
      <w:r w:rsidR="00E54647">
        <w:rPr>
          <w:rFonts w:hint="eastAsia"/>
          <w:sz w:val="22"/>
          <w:szCs w:val="24"/>
        </w:rPr>
        <w:t>４</w:t>
      </w:r>
      <w:r w:rsidR="008664FD">
        <w:rPr>
          <w:rFonts w:hint="eastAsia"/>
          <w:sz w:val="22"/>
          <w:szCs w:val="24"/>
        </w:rPr>
        <w:t>号</w:t>
      </w:r>
    </w:p>
    <w:p w14:paraId="5C14A563" w14:textId="77777777" w:rsidR="00F7112E" w:rsidRDefault="00D70807">
      <w:pPr>
        <w:ind w:firstLine="5880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</w:t>
      </w:r>
    </w:p>
    <w:p w14:paraId="1F19A514" w14:textId="77777777" w:rsidR="00F7112E" w:rsidRDefault="00F7112E">
      <w:pPr>
        <w:rPr>
          <w:sz w:val="22"/>
          <w:szCs w:val="24"/>
        </w:rPr>
      </w:pPr>
    </w:p>
    <w:p w14:paraId="35DEA923" w14:textId="77777777" w:rsidR="00F7112E" w:rsidRDefault="00D708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　問　書</w:t>
      </w:r>
    </w:p>
    <w:p w14:paraId="3A0B7862" w14:textId="77777777" w:rsidR="00F7112E" w:rsidRDefault="00F7112E">
      <w:pPr>
        <w:rPr>
          <w:sz w:val="22"/>
          <w:szCs w:val="24"/>
        </w:rPr>
      </w:pPr>
    </w:p>
    <w:p w14:paraId="65162B2E" w14:textId="0E5C7A82" w:rsidR="00F7112E" w:rsidRPr="00D44D0A" w:rsidRDefault="00BE1460" w:rsidP="001B035C">
      <w:pPr>
        <w:tabs>
          <w:tab w:val="left" w:pos="426"/>
        </w:tabs>
        <w:ind w:firstLineChars="100" w:firstLine="220"/>
        <w:rPr>
          <w:sz w:val="22"/>
        </w:rPr>
      </w:pPr>
      <w:r w:rsidRPr="00BE1460">
        <w:rPr>
          <w:rFonts w:ascii="Century" w:eastAsia="ＭＳ 明朝" w:hAnsi="Century" w:cs="Times New Roman" w:hint="eastAsia"/>
          <w:sz w:val="22"/>
          <w:lang w:bidi="he-IL"/>
        </w:rPr>
        <w:t>高機能消防通信指令システム・デジタル無線更新整備事業</w:t>
      </w:r>
      <w:r w:rsidR="00904445" w:rsidRPr="00D44D0A">
        <w:rPr>
          <w:rFonts w:hint="eastAsia"/>
          <w:sz w:val="22"/>
        </w:rPr>
        <w:t>に係る公募型プロポーザル</w:t>
      </w:r>
      <w:r w:rsidR="00D70807" w:rsidRPr="00D44D0A">
        <w:rPr>
          <w:rFonts w:hint="eastAsia"/>
          <w:sz w:val="22"/>
        </w:rPr>
        <w:t>について</w:t>
      </w:r>
      <w:r w:rsidR="00904445" w:rsidRPr="00D44D0A">
        <w:rPr>
          <w:rFonts w:hint="eastAsia"/>
          <w:sz w:val="22"/>
        </w:rPr>
        <w:t>、</w:t>
      </w:r>
      <w:r w:rsidR="00D70807" w:rsidRPr="00D44D0A">
        <w:rPr>
          <w:rFonts w:hint="eastAsia"/>
          <w:sz w:val="22"/>
        </w:rPr>
        <w:t>次の事項を質問します。</w:t>
      </w:r>
    </w:p>
    <w:p w14:paraId="14654FBD" w14:textId="77777777" w:rsidR="00904445" w:rsidRPr="00904445" w:rsidRDefault="00904445" w:rsidP="00904445">
      <w:pPr>
        <w:rPr>
          <w:szCs w:val="24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2"/>
        <w:gridCol w:w="3264"/>
        <w:gridCol w:w="3119"/>
        <w:gridCol w:w="2406"/>
      </w:tblGrid>
      <w:tr w:rsidR="00671760" w14:paraId="6323E074" w14:textId="00347A05" w:rsidTr="001B035C">
        <w:trPr>
          <w:trHeight w:val="447"/>
          <w:jc w:val="center"/>
        </w:trPr>
        <w:tc>
          <w:tcPr>
            <w:tcW w:w="842" w:type="dxa"/>
            <w:vAlign w:val="center"/>
          </w:tcPr>
          <w:p w14:paraId="6B227C80" w14:textId="33FDF6A5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64" w:type="dxa"/>
            <w:vAlign w:val="center"/>
          </w:tcPr>
          <w:p w14:paraId="1934FF6C" w14:textId="53B33344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3119" w:type="dxa"/>
            <w:vAlign w:val="center"/>
          </w:tcPr>
          <w:p w14:paraId="21378CD5" w14:textId="36487111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質問理由</w:t>
            </w:r>
          </w:p>
        </w:tc>
        <w:tc>
          <w:tcPr>
            <w:tcW w:w="2406" w:type="dxa"/>
            <w:vAlign w:val="center"/>
          </w:tcPr>
          <w:p w14:paraId="7839CD4E" w14:textId="4A204836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671760" w14:paraId="60432248" w14:textId="5C863215" w:rsidTr="001B035C">
        <w:trPr>
          <w:trHeight w:val="998"/>
          <w:jc w:val="center"/>
        </w:trPr>
        <w:tc>
          <w:tcPr>
            <w:tcW w:w="842" w:type="dxa"/>
            <w:vAlign w:val="center"/>
          </w:tcPr>
          <w:p w14:paraId="13865E70" w14:textId="72DC58D0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4" w:type="dxa"/>
          </w:tcPr>
          <w:p w14:paraId="24E1BD24" w14:textId="77777777" w:rsidR="00671760" w:rsidRDefault="00671760">
            <w:pPr>
              <w:ind w:left="-9"/>
            </w:pPr>
          </w:p>
        </w:tc>
        <w:tc>
          <w:tcPr>
            <w:tcW w:w="3119" w:type="dxa"/>
          </w:tcPr>
          <w:p w14:paraId="0321C860" w14:textId="77777777" w:rsidR="00671760" w:rsidRDefault="00671760">
            <w:pPr>
              <w:ind w:left="-9"/>
            </w:pPr>
          </w:p>
        </w:tc>
        <w:tc>
          <w:tcPr>
            <w:tcW w:w="2406" w:type="dxa"/>
          </w:tcPr>
          <w:p w14:paraId="233C2486" w14:textId="77777777" w:rsidR="00671760" w:rsidRDefault="00671760">
            <w:pPr>
              <w:ind w:left="-9"/>
            </w:pPr>
          </w:p>
        </w:tc>
      </w:tr>
      <w:tr w:rsidR="00671760" w14:paraId="781B6DAF" w14:textId="5551FACD" w:rsidTr="001B035C">
        <w:trPr>
          <w:trHeight w:val="998"/>
          <w:jc w:val="center"/>
        </w:trPr>
        <w:tc>
          <w:tcPr>
            <w:tcW w:w="842" w:type="dxa"/>
            <w:vAlign w:val="center"/>
          </w:tcPr>
          <w:p w14:paraId="4C5786E8" w14:textId="0A482737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4" w:type="dxa"/>
          </w:tcPr>
          <w:p w14:paraId="54DF5D34" w14:textId="77777777" w:rsidR="00671760" w:rsidRDefault="00671760">
            <w:pPr>
              <w:ind w:left="-9"/>
            </w:pPr>
          </w:p>
        </w:tc>
        <w:tc>
          <w:tcPr>
            <w:tcW w:w="3119" w:type="dxa"/>
          </w:tcPr>
          <w:p w14:paraId="18077573" w14:textId="77777777" w:rsidR="00671760" w:rsidRDefault="00671760">
            <w:pPr>
              <w:ind w:left="-9"/>
            </w:pPr>
          </w:p>
        </w:tc>
        <w:tc>
          <w:tcPr>
            <w:tcW w:w="2406" w:type="dxa"/>
          </w:tcPr>
          <w:p w14:paraId="450F674F" w14:textId="77777777" w:rsidR="00671760" w:rsidRDefault="00671760">
            <w:pPr>
              <w:ind w:left="-9"/>
            </w:pPr>
          </w:p>
        </w:tc>
      </w:tr>
      <w:tr w:rsidR="00671760" w14:paraId="2AC52F56" w14:textId="7AFB1D8F" w:rsidTr="001B035C">
        <w:trPr>
          <w:trHeight w:val="998"/>
          <w:jc w:val="center"/>
        </w:trPr>
        <w:tc>
          <w:tcPr>
            <w:tcW w:w="842" w:type="dxa"/>
            <w:vAlign w:val="center"/>
          </w:tcPr>
          <w:p w14:paraId="029081E3" w14:textId="0D152201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4" w:type="dxa"/>
          </w:tcPr>
          <w:p w14:paraId="7CD395D6" w14:textId="77777777" w:rsidR="00671760" w:rsidRDefault="00671760">
            <w:pPr>
              <w:ind w:left="-9"/>
            </w:pPr>
          </w:p>
        </w:tc>
        <w:tc>
          <w:tcPr>
            <w:tcW w:w="3119" w:type="dxa"/>
          </w:tcPr>
          <w:p w14:paraId="5C2831AC" w14:textId="77777777" w:rsidR="00671760" w:rsidRDefault="00671760">
            <w:pPr>
              <w:ind w:left="-9"/>
            </w:pPr>
          </w:p>
        </w:tc>
        <w:tc>
          <w:tcPr>
            <w:tcW w:w="2406" w:type="dxa"/>
          </w:tcPr>
          <w:p w14:paraId="0EA9EB51" w14:textId="77777777" w:rsidR="00671760" w:rsidRDefault="00671760">
            <w:pPr>
              <w:ind w:left="-9"/>
            </w:pPr>
          </w:p>
        </w:tc>
      </w:tr>
      <w:tr w:rsidR="00671760" w14:paraId="7AA41959" w14:textId="27B5395A" w:rsidTr="001B035C">
        <w:trPr>
          <w:trHeight w:val="998"/>
          <w:jc w:val="center"/>
        </w:trPr>
        <w:tc>
          <w:tcPr>
            <w:tcW w:w="842" w:type="dxa"/>
            <w:vAlign w:val="center"/>
          </w:tcPr>
          <w:p w14:paraId="34A7F014" w14:textId="7EC63C9A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4" w:type="dxa"/>
          </w:tcPr>
          <w:p w14:paraId="29B1F7A6" w14:textId="77777777" w:rsidR="00671760" w:rsidRDefault="00671760">
            <w:pPr>
              <w:ind w:left="-9"/>
            </w:pPr>
          </w:p>
        </w:tc>
        <w:tc>
          <w:tcPr>
            <w:tcW w:w="3119" w:type="dxa"/>
          </w:tcPr>
          <w:p w14:paraId="2B76609D" w14:textId="77777777" w:rsidR="00671760" w:rsidRDefault="00671760">
            <w:pPr>
              <w:ind w:left="-9"/>
            </w:pPr>
          </w:p>
        </w:tc>
        <w:tc>
          <w:tcPr>
            <w:tcW w:w="2406" w:type="dxa"/>
          </w:tcPr>
          <w:p w14:paraId="6E65EAA3" w14:textId="77777777" w:rsidR="00671760" w:rsidRDefault="00671760">
            <w:pPr>
              <w:ind w:left="-9"/>
            </w:pPr>
          </w:p>
        </w:tc>
      </w:tr>
      <w:tr w:rsidR="00671760" w14:paraId="723C75B0" w14:textId="56E77137" w:rsidTr="001B035C">
        <w:trPr>
          <w:trHeight w:val="998"/>
          <w:jc w:val="center"/>
        </w:trPr>
        <w:tc>
          <w:tcPr>
            <w:tcW w:w="842" w:type="dxa"/>
            <w:vAlign w:val="center"/>
          </w:tcPr>
          <w:p w14:paraId="471C44F4" w14:textId="160FE1A6" w:rsidR="00671760" w:rsidRDefault="00671760" w:rsidP="00904445">
            <w:pPr>
              <w:ind w:left="-9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4" w:type="dxa"/>
          </w:tcPr>
          <w:p w14:paraId="228E25E6" w14:textId="77777777" w:rsidR="00671760" w:rsidRDefault="00671760">
            <w:pPr>
              <w:ind w:left="-9"/>
            </w:pPr>
          </w:p>
        </w:tc>
        <w:tc>
          <w:tcPr>
            <w:tcW w:w="3119" w:type="dxa"/>
          </w:tcPr>
          <w:p w14:paraId="4250B98D" w14:textId="77777777" w:rsidR="00671760" w:rsidRDefault="00671760">
            <w:pPr>
              <w:ind w:left="-9"/>
            </w:pPr>
          </w:p>
        </w:tc>
        <w:tc>
          <w:tcPr>
            <w:tcW w:w="2406" w:type="dxa"/>
          </w:tcPr>
          <w:p w14:paraId="07EF2A85" w14:textId="77777777" w:rsidR="00671760" w:rsidRDefault="00671760">
            <w:pPr>
              <w:ind w:left="-9"/>
            </w:pPr>
          </w:p>
        </w:tc>
      </w:tr>
      <w:tr w:rsidR="001B035C" w14:paraId="684F16DC" w14:textId="77777777" w:rsidTr="001B035C">
        <w:trPr>
          <w:trHeight w:val="998"/>
          <w:jc w:val="center"/>
        </w:trPr>
        <w:tc>
          <w:tcPr>
            <w:tcW w:w="842" w:type="dxa"/>
            <w:vAlign w:val="center"/>
          </w:tcPr>
          <w:p w14:paraId="51CD6284" w14:textId="79F14932" w:rsidR="001B035C" w:rsidRDefault="001B035C" w:rsidP="00904445">
            <w:pPr>
              <w:ind w:left="-9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264" w:type="dxa"/>
          </w:tcPr>
          <w:p w14:paraId="4F4938F2" w14:textId="77777777" w:rsidR="001B035C" w:rsidRDefault="001B035C">
            <w:pPr>
              <w:ind w:left="-9"/>
            </w:pPr>
          </w:p>
        </w:tc>
        <w:tc>
          <w:tcPr>
            <w:tcW w:w="3119" w:type="dxa"/>
          </w:tcPr>
          <w:p w14:paraId="471A7155" w14:textId="77777777" w:rsidR="001B035C" w:rsidRDefault="001B035C">
            <w:pPr>
              <w:ind w:left="-9"/>
            </w:pPr>
          </w:p>
        </w:tc>
        <w:tc>
          <w:tcPr>
            <w:tcW w:w="2406" w:type="dxa"/>
          </w:tcPr>
          <w:p w14:paraId="5C7AA66A" w14:textId="77777777" w:rsidR="001B035C" w:rsidRDefault="001B035C">
            <w:pPr>
              <w:ind w:left="-9"/>
            </w:pPr>
          </w:p>
        </w:tc>
      </w:tr>
      <w:tr w:rsidR="001B035C" w14:paraId="660FE7ED" w14:textId="77777777" w:rsidTr="001B035C">
        <w:trPr>
          <w:trHeight w:val="998"/>
          <w:jc w:val="center"/>
        </w:trPr>
        <w:tc>
          <w:tcPr>
            <w:tcW w:w="842" w:type="dxa"/>
            <w:vAlign w:val="center"/>
          </w:tcPr>
          <w:p w14:paraId="06F36E36" w14:textId="0E67CF96" w:rsidR="001B035C" w:rsidRDefault="001B035C" w:rsidP="00904445">
            <w:pPr>
              <w:ind w:left="-9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264" w:type="dxa"/>
          </w:tcPr>
          <w:p w14:paraId="43D7B7CD" w14:textId="77777777" w:rsidR="001B035C" w:rsidRDefault="001B035C">
            <w:pPr>
              <w:ind w:left="-9"/>
            </w:pPr>
          </w:p>
        </w:tc>
        <w:tc>
          <w:tcPr>
            <w:tcW w:w="3119" w:type="dxa"/>
          </w:tcPr>
          <w:p w14:paraId="45B3176D" w14:textId="77777777" w:rsidR="001B035C" w:rsidRDefault="001B035C">
            <w:pPr>
              <w:ind w:left="-9"/>
            </w:pPr>
          </w:p>
        </w:tc>
        <w:tc>
          <w:tcPr>
            <w:tcW w:w="2406" w:type="dxa"/>
          </w:tcPr>
          <w:p w14:paraId="02969648" w14:textId="77777777" w:rsidR="001B035C" w:rsidRDefault="001B035C">
            <w:pPr>
              <w:ind w:left="-9"/>
            </w:pPr>
          </w:p>
        </w:tc>
      </w:tr>
    </w:tbl>
    <w:p w14:paraId="548CD7A8" w14:textId="724DBE2C" w:rsidR="00904445" w:rsidRDefault="00904445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※記入欄が不足する場合は、追加して対応すること。</w:t>
      </w:r>
    </w:p>
    <w:p w14:paraId="177AA2E8" w14:textId="77777777" w:rsidR="00685509" w:rsidRDefault="00685509" w:rsidP="00685509">
      <w:pPr>
        <w:rPr>
          <w:sz w:val="22"/>
          <w:szCs w:val="24"/>
        </w:rPr>
      </w:pPr>
    </w:p>
    <w:p w14:paraId="3BF30D5A" w14:textId="687CD169" w:rsidR="00685509" w:rsidRPr="00685509" w:rsidRDefault="00685509" w:rsidP="00AE7AA2">
      <w:pPr>
        <w:ind w:firstLineChars="1900" w:firstLine="4180"/>
        <w:rPr>
          <w:sz w:val="22"/>
          <w:szCs w:val="24"/>
        </w:rPr>
      </w:pPr>
      <w:r w:rsidRPr="00685509">
        <w:rPr>
          <w:rFonts w:hint="eastAsia"/>
          <w:sz w:val="22"/>
          <w:szCs w:val="24"/>
        </w:rPr>
        <w:t>担当者連絡先</w:t>
      </w:r>
    </w:p>
    <w:p w14:paraId="76540C16" w14:textId="77777777" w:rsidR="00685509" w:rsidRPr="00685509" w:rsidRDefault="00685509" w:rsidP="00AE7AA2">
      <w:pPr>
        <w:ind w:firstLineChars="1600" w:firstLine="4672"/>
        <w:rPr>
          <w:sz w:val="22"/>
          <w:szCs w:val="24"/>
        </w:rPr>
      </w:pPr>
      <w:r w:rsidRPr="00AE7AA2">
        <w:rPr>
          <w:rFonts w:hint="eastAsia"/>
          <w:spacing w:val="36"/>
          <w:kern w:val="0"/>
          <w:sz w:val="22"/>
          <w:szCs w:val="24"/>
          <w:fitText w:val="1100" w:id="-499989245"/>
        </w:rPr>
        <w:t>郵便番</w:t>
      </w:r>
      <w:r w:rsidRPr="00AE7AA2">
        <w:rPr>
          <w:rFonts w:hint="eastAsia"/>
          <w:spacing w:val="2"/>
          <w:kern w:val="0"/>
          <w:sz w:val="22"/>
          <w:szCs w:val="24"/>
          <w:fitText w:val="1100" w:id="-499989245"/>
        </w:rPr>
        <w:t>号</w:t>
      </w:r>
      <w:r w:rsidRPr="00685509">
        <w:rPr>
          <w:rFonts w:hint="eastAsia"/>
          <w:sz w:val="22"/>
          <w:szCs w:val="24"/>
        </w:rPr>
        <w:t>：</w:t>
      </w:r>
    </w:p>
    <w:p w14:paraId="11609265" w14:textId="7D1D8D10" w:rsidR="00685509" w:rsidRPr="00685509" w:rsidRDefault="00685509" w:rsidP="00AE7AA2">
      <w:pPr>
        <w:ind w:firstLineChars="1063" w:firstLine="4677"/>
        <w:rPr>
          <w:sz w:val="22"/>
          <w:szCs w:val="24"/>
        </w:rPr>
      </w:pPr>
      <w:r w:rsidRPr="00AE7AA2">
        <w:rPr>
          <w:rFonts w:hint="eastAsia"/>
          <w:spacing w:val="110"/>
          <w:kern w:val="0"/>
          <w:sz w:val="22"/>
          <w:szCs w:val="24"/>
          <w:fitText w:val="1100" w:id="-499988224"/>
        </w:rPr>
        <w:t>所在</w:t>
      </w:r>
      <w:r w:rsidRPr="00AE7AA2">
        <w:rPr>
          <w:rFonts w:hint="eastAsia"/>
          <w:kern w:val="0"/>
          <w:sz w:val="22"/>
          <w:szCs w:val="24"/>
          <w:fitText w:val="1100" w:id="-499988224"/>
        </w:rPr>
        <w:t>地</w:t>
      </w:r>
      <w:r w:rsidRPr="00685509">
        <w:rPr>
          <w:rFonts w:hint="eastAsia"/>
          <w:sz w:val="22"/>
          <w:szCs w:val="24"/>
        </w:rPr>
        <w:t>：</w:t>
      </w:r>
    </w:p>
    <w:p w14:paraId="40DCDD78" w14:textId="5097B36D" w:rsidR="00685509" w:rsidRPr="00685509" w:rsidRDefault="00685509" w:rsidP="00AE7AA2">
      <w:pPr>
        <w:ind w:firstLineChars="1600" w:firstLine="4672"/>
        <w:rPr>
          <w:sz w:val="22"/>
          <w:szCs w:val="24"/>
        </w:rPr>
      </w:pPr>
      <w:r w:rsidRPr="00AE7AA2">
        <w:rPr>
          <w:rFonts w:hint="eastAsia"/>
          <w:spacing w:val="36"/>
          <w:kern w:val="0"/>
          <w:sz w:val="22"/>
          <w:szCs w:val="24"/>
          <w:fitText w:val="1100" w:id="-499989247"/>
        </w:rPr>
        <w:t>所属部</w:t>
      </w:r>
      <w:r w:rsidRPr="00AE7AA2">
        <w:rPr>
          <w:rFonts w:hint="eastAsia"/>
          <w:spacing w:val="2"/>
          <w:kern w:val="0"/>
          <w:sz w:val="22"/>
          <w:szCs w:val="24"/>
          <w:fitText w:val="1100" w:id="-499989247"/>
        </w:rPr>
        <w:t>署</w:t>
      </w:r>
      <w:r w:rsidRPr="00685509">
        <w:rPr>
          <w:rFonts w:hint="eastAsia"/>
          <w:sz w:val="22"/>
          <w:szCs w:val="24"/>
        </w:rPr>
        <w:t>：</w:t>
      </w:r>
    </w:p>
    <w:p w14:paraId="742927F2" w14:textId="378B77A9" w:rsidR="00685509" w:rsidRPr="00685509" w:rsidRDefault="00685509" w:rsidP="00AE7AA2">
      <w:pPr>
        <w:ind w:firstLineChars="1600" w:firstLine="4672"/>
        <w:rPr>
          <w:sz w:val="22"/>
          <w:szCs w:val="24"/>
        </w:rPr>
      </w:pPr>
      <w:r w:rsidRPr="00AE7AA2">
        <w:rPr>
          <w:rFonts w:hint="eastAsia"/>
          <w:spacing w:val="36"/>
          <w:kern w:val="0"/>
          <w:sz w:val="22"/>
          <w:szCs w:val="24"/>
          <w:fitText w:val="1100" w:id="-499989248"/>
        </w:rPr>
        <w:t>職・氏</w:t>
      </w:r>
      <w:r w:rsidRPr="00AE7AA2">
        <w:rPr>
          <w:rFonts w:hint="eastAsia"/>
          <w:spacing w:val="2"/>
          <w:kern w:val="0"/>
          <w:sz w:val="22"/>
          <w:szCs w:val="24"/>
          <w:fitText w:val="1100" w:id="-499989248"/>
        </w:rPr>
        <w:t>名</w:t>
      </w:r>
      <w:r w:rsidRPr="00685509">
        <w:rPr>
          <w:rFonts w:hint="eastAsia"/>
          <w:sz w:val="22"/>
          <w:szCs w:val="24"/>
        </w:rPr>
        <w:t>：</w:t>
      </w:r>
    </w:p>
    <w:p w14:paraId="11E38E31" w14:textId="77777777" w:rsidR="00AE7AA2" w:rsidRDefault="00685509" w:rsidP="00AE7AA2">
      <w:pPr>
        <w:ind w:firstLineChars="1600" w:firstLine="4672"/>
        <w:rPr>
          <w:sz w:val="22"/>
          <w:szCs w:val="24"/>
        </w:rPr>
      </w:pPr>
      <w:r w:rsidRPr="00AE7AA2">
        <w:rPr>
          <w:rFonts w:hint="eastAsia"/>
          <w:spacing w:val="36"/>
          <w:kern w:val="0"/>
          <w:sz w:val="22"/>
          <w:szCs w:val="24"/>
          <w:fitText w:val="1100" w:id="-499989503"/>
        </w:rPr>
        <w:t>電話番</w:t>
      </w:r>
      <w:r w:rsidRPr="00AE7AA2">
        <w:rPr>
          <w:rFonts w:hint="eastAsia"/>
          <w:spacing w:val="2"/>
          <w:kern w:val="0"/>
          <w:sz w:val="22"/>
          <w:szCs w:val="24"/>
          <w:fitText w:val="1100" w:id="-499989503"/>
        </w:rPr>
        <w:t>号</w:t>
      </w:r>
      <w:r w:rsidRPr="00685509">
        <w:rPr>
          <w:rFonts w:hint="eastAsia"/>
          <w:sz w:val="22"/>
          <w:szCs w:val="24"/>
        </w:rPr>
        <w:t>：</w:t>
      </w:r>
    </w:p>
    <w:p w14:paraId="4AE27937" w14:textId="5BE240FA" w:rsidR="00AE7AA2" w:rsidRDefault="00685509" w:rsidP="00AE7AA2">
      <w:pPr>
        <w:ind w:firstLineChars="2100" w:firstLine="4620"/>
        <w:rPr>
          <w:sz w:val="22"/>
          <w:szCs w:val="24"/>
        </w:rPr>
      </w:pPr>
      <w:r w:rsidRPr="00685509">
        <w:rPr>
          <w:rFonts w:hint="eastAsia"/>
          <w:sz w:val="22"/>
          <w:szCs w:val="24"/>
        </w:rPr>
        <w:t>ファックス：</w:t>
      </w:r>
    </w:p>
    <w:p w14:paraId="5BA2D65B" w14:textId="611056E5" w:rsidR="00F7112E" w:rsidRPr="00AE7AA2" w:rsidRDefault="00685509" w:rsidP="00AE7AA2">
      <w:pPr>
        <w:ind w:firstLineChars="1187" w:firstLine="4677"/>
        <w:rPr>
          <w:sz w:val="22"/>
          <w:szCs w:val="24"/>
        </w:rPr>
      </w:pPr>
      <w:r w:rsidRPr="00AE7AA2">
        <w:rPr>
          <w:rFonts w:ascii="ＭＳ 明朝" w:eastAsia="ＭＳ 明朝" w:hAnsi="ＭＳ 明朝" w:cs="Times New Roman" w:hint="eastAsia"/>
          <w:spacing w:val="87"/>
          <w:kern w:val="0"/>
          <w:sz w:val="22"/>
          <w:szCs w:val="24"/>
          <w:fitText w:val="1100" w:id="-499988736"/>
        </w:rPr>
        <w:t>E-mai</w:t>
      </w:r>
      <w:r w:rsidRPr="00AE7AA2">
        <w:rPr>
          <w:rFonts w:ascii="ＭＳ 明朝" w:eastAsia="ＭＳ 明朝" w:hAnsi="ＭＳ 明朝" w:cs="Times New Roman" w:hint="eastAsia"/>
          <w:spacing w:val="5"/>
          <w:kern w:val="0"/>
          <w:sz w:val="22"/>
          <w:szCs w:val="24"/>
          <w:fitText w:val="1100" w:id="-499988736"/>
        </w:rPr>
        <w:t>l</w:t>
      </w:r>
      <w:r w:rsidRPr="00685509">
        <w:rPr>
          <w:rFonts w:ascii="ＭＳ 明朝" w:eastAsia="ＭＳ 明朝" w:hAnsi="ＭＳ 明朝" w:cs="Times New Roman" w:hint="eastAsia"/>
          <w:spacing w:val="-10"/>
          <w:kern w:val="0"/>
          <w:sz w:val="22"/>
          <w:szCs w:val="24"/>
        </w:rPr>
        <w:t>：</w:t>
      </w:r>
    </w:p>
    <w:sectPr w:rsidR="00F7112E" w:rsidRPr="00AE7AA2" w:rsidSect="001B03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9BED" w14:textId="77777777" w:rsidR="00C22CB1" w:rsidRDefault="00C22CB1" w:rsidP="00904445">
      <w:r>
        <w:separator/>
      </w:r>
    </w:p>
  </w:endnote>
  <w:endnote w:type="continuationSeparator" w:id="0">
    <w:p w14:paraId="069D4F27" w14:textId="77777777" w:rsidR="00C22CB1" w:rsidRDefault="00C22CB1" w:rsidP="0090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3696" w14:textId="77777777" w:rsidR="00C22CB1" w:rsidRDefault="00C22CB1" w:rsidP="00904445">
      <w:r>
        <w:separator/>
      </w:r>
    </w:p>
  </w:footnote>
  <w:footnote w:type="continuationSeparator" w:id="0">
    <w:p w14:paraId="0BF20DB5" w14:textId="77777777" w:rsidR="00C22CB1" w:rsidRDefault="00C22CB1" w:rsidP="00904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D1"/>
    <w:rsid w:val="00027538"/>
    <w:rsid w:val="00036225"/>
    <w:rsid w:val="000D3EC7"/>
    <w:rsid w:val="001123F2"/>
    <w:rsid w:val="00180161"/>
    <w:rsid w:val="001B035C"/>
    <w:rsid w:val="0030031E"/>
    <w:rsid w:val="003629DD"/>
    <w:rsid w:val="003A1374"/>
    <w:rsid w:val="0042497F"/>
    <w:rsid w:val="004252B8"/>
    <w:rsid w:val="004E2838"/>
    <w:rsid w:val="005042F0"/>
    <w:rsid w:val="0058348D"/>
    <w:rsid w:val="005C2FF5"/>
    <w:rsid w:val="006278B4"/>
    <w:rsid w:val="00671760"/>
    <w:rsid w:val="00685509"/>
    <w:rsid w:val="00694F4E"/>
    <w:rsid w:val="00724E45"/>
    <w:rsid w:val="0075032D"/>
    <w:rsid w:val="008664FD"/>
    <w:rsid w:val="008C1544"/>
    <w:rsid w:val="00904445"/>
    <w:rsid w:val="00936911"/>
    <w:rsid w:val="009B0E8F"/>
    <w:rsid w:val="009D14AD"/>
    <w:rsid w:val="009E1CF6"/>
    <w:rsid w:val="00AE7AA2"/>
    <w:rsid w:val="00B36E3E"/>
    <w:rsid w:val="00BE1460"/>
    <w:rsid w:val="00C22CB1"/>
    <w:rsid w:val="00D12FD0"/>
    <w:rsid w:val="00D44D0A"/>
    <w:rsid w:val="00D70807"/>
    <w:rsid w:val="00DE1DC7"/>
    <w:rsid w:val="00E502D1"/>
    <w:rsid w:val="00E54647"/>
    <w:rsid w:val="00E8529A"/>
    <w:rsid w:val="00ED0357"/>
    <w:rsid w:val="00F4413F"/>
    <w:rsid w:val="00F7112E"/>
    <w:rsid w:val="229E2BBF"/>
    <w:rsid w:val="38831DA5"/>
    <w:rsid w:val="400D7619"/>
    <w:rsid w:val="58A050D7"/>
    <w:rsid w:val="690D0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6546FFA"/>
  <w15:docId w15:val="{66FCFCE7-92C8-423A-AD3D-C7918D2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keibou4</dc:creator>
  <cp:lastModifiedBy>keibou4</cp:lastModifiedBy>
  <cp:revision>7</cp:revision>
  <cp:lastPrinted>2023-03-09T12:48:00Z</cp:lastPrinted>
  <dcterms:created xsi:type="dcterms:W3CDTF">2025-10-19T03:24:00Z</dcterms:created>
  <dcterms:modified xsi:type="dcterms:W3CDTF">2026-02-06T02:11:00Z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